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C569" w14:textId="0CE6A39F" w:rsidR="00A660A0" w:rsidRPr="00A660A0" w:rsidRDefault="00A660A0" w:rsidP="00A660A0">
      <w:pPr>
        <w:spacing w:before="120" w:after="120" w:line="288" w:lineRule="auto"/>
        <w:jc w:val="both"/>
        <w:rPr>
          <w:rFonts w:ascii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Załącznik nr </w:t>
      </w:r>
      <w:r>
        <w:rPr>
          <w:rFonts w:ascii="Arial" w:hAnsi="Arial" w:cs="Arial"/>
          <w:lang w:val="pl-PL"/>
        </w:rPr>
        <w:t>1</w:t>
      </w:r>
      <w:r w:rsidRPr="00A660A0">
        <w:rPr>
          <w:rFonts w:ascii="Arial" w:hAnsi="Arial" w:cs="Arial"/>
          <w:lang w:val="pl-PL"/>
        </w:rPr>
        <w:t xml:space="preserve"> do umowy zawartej w dniu ….. 201</w:t>
      </w:r>
      <w:r w:rsidR="0024483C">
        <w:rPr>
          <w:rFonts w:ascii="Arial" w:hAnsi="Arial" w:cs="Arial"/>
          <w:lang w:val="pl-PL"/>
        </w:rPr>
        <w:t>6</w:t>
      </w:r>
      <w:r w:rsidRPr="00A660A0">
        <w:rPr>
          <w:rFonts w:ascii="Arial" w:hAnsi="Arial" w:cs="Arial"/>
          <w:lang w:val="pl-PL"/>
        </w:rPr>
        <w:t xml:space="preserve"> roku pomiędzy Polskim Towarzystwem Informatycznym a COSK sp. z o.o.</w:t>
      </w:r>
    </w:p>
    <w:p w14:paraId="2C5A3469" w14:textId="77777777" w:rsidR="00B31963" w:rsidRPr="00A660A0" w:rsidRDefault="00B31963" w:rsidP="00A660A0">
      <w:pPr>
        <w:spacing w:line="288" w:lineRule="auto"/>
        <w:rPr>
          <w:rFonts w:ascii="Arial" w:eastAsia="Arial" w:hAnsi="Arial" w:cs="Arial"/>
          <w:lang w:val="pl-PL"/>
        </w:rPr>
      </w:pPr>
    </w:p>
    <w:p w14:paraId="1B9976C4" w14:textId="42740076" w:rsidR="00B31963" w:rsidRPr="00BB737E" w:rsidRDefault="00B31963" w:rsidP="00BB737E">
      <w:pPr>
        <w:spacing w:line="288" w:lineRule="auto"/>
        <w:jc w:val="center"/>
        <w:rPr>
          <w:rFonts w:ascii="Arial" w:eastAsia="Arial" w:hAnsi="Arial" w:cs="Arial"/>
          <w:b/>
          <w:lang w:val="pl-PL"/>
        </w:rPr>
      </w:pPr>
      <w:r w:rsidRPr="00BB737E">
        <w:rPr>
          <w:rFonts w:ascii="Arial" w:hAnsi="Arial" w:cs="Arial"/>
          <w:b/>
          <w:lang w:val="pl-PL"/>
        </w:rPr>
        <w:t xml:space="preserve">Podstawowe ustalenia </w:t>
      </w:r>
      <w:r w:rsidR="00E223B3" w:rsidRPr="00BB737E">
        <w:rPr>
          <w:rFonts w:ascii="Arial" w:hAnsi="Arial" w:cs="Arial"/>
          <w:b/>
          <w:lang w:val="pl-PL"/>
        </w:rPr>
        <w:t>dla</w:t>
      </w:r>
      <w:r w:rsidRPr="00BB737E">
        <w:rPr>
          <w:rFonts w:ascii="Arial" w:hAnsi="Arial" w:cs="Arial"/>
          <w:b/>
          <w:lang w:val="pl-PL"/>
        </w:rPr>
        <w:t xml:space="preserve"> usługi </w:t>
      </w:r>
      <w:r w:rsidR="00A660A0">
        <w:rPr>
          <w:rFonts w:ascii="Arial" w:hAnsi="Arial" w:cs="Arial"/>
          <w:b/>
          <w:lang w:val="pl-PL"/>
        </w:rPr>
        <w:t>zdalnego udziału</w:t>
      </w:r>
      <w:r w:rsidR="00E223B3" w:rsidRPr="00BB737E">
        <w:rPr>
          <w:rFonts w:ascii="Arial" w:hAnsi="Arial" w:cs="Arial"/>
          <w:b/>
          <w:lang w:val="pl-PL"/>
        </w:rPr>
        <w:t xml:space="preserve"> delegatów</w:t>
      </w:r>
    </w:p>
    <w:p w14:paraId="696DEFC7" w14:textId="77777777" w:rsidR="00B31963" w:rsidRPr="00A660A0" w:rsidRDefault="00B31963" w:rsidP="00A660A0">
      <w:pPr>
        <w:spacing w:line="288" w:lineRule="auto"/>
        <w:jc w:val="both"/>
        <w:rPr>
          <w:rFonts w:ascii="Arial" w:eastAsia="Arial" w:hAnsi="Arial" w:cs="Arial"/>
          <w:lang w:val="pl-PL"/>
        </w:rPr>
      </w:pPr>
    </w:p>
    <w:p w14:paraId="3994966F" w14:textId="77777777" w:rsidR="00B31963" w:rsidRPr="00A660A0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Internetowe walne zgromadzenie przeprowadzone zostanie z wykorzystaniem elektronicznego systemu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>.</w:t>
      </w:r>
    </w:p>
    <w:p w14:paraId="145C04CE" w14:textId="77777777" w:rsidR="00B31963" w:rsidRPr="00A660A0" w:rsidRDefault="00B31963" w:rsidP="00BB737E">
      <w:pPr>
        <w:numPr>
          <w:ilvl w:val="0"/>
          <w:numId w:val="1"/>
        </w:numPr>
        <w:shd w:val="clear" w:color="auto" w:fill="FFFFFF" w:themeFill="background1"/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Logowanie do systemu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 xml:space="preserve"> odbędzie się przez link: </w:t>
      </w:r>
      <w:hyperlink r:id="rId8" w:history="1">
        <w:r w:rsidRPr="00BB737E">
          <w:rPr>
            <w:rStyle w:val="Hipercze"/>
            <w:rFonts w:ascii="Arial" w:eastAsia="Arial" w:hAnsi="Arial" w:cs="Arial"/>
            <w:u w:color="0000FF"/>
            <w:shd w:val="clear" w:color="auto" w:fill="FFFFFF" w:themeFill="background1"/>
            <w:lang w:val="de-DE"/>
          </w:rPr>
          <w:t>www.cosk.pl/pti/rvs</w:t>
        </w:r>
      </w:hyperlink>
      <w:r w:rsidRPr="00A660A0">
        <w:rPr>
          <w:rFonts w:ascii="Arial" w:hAnsi="Arial" w:cs="Arial"/>
          <w:lang w:val="pl-PL"/>
        </w:rPr>
        <w:t xml:space="preserve">. Zleceniodawca może umieścić powyższy link na swojej stronie internetowej. </w:t>
      </w:r>
    </w:p>
    <w:p w14:paraId="29311C91" w14:textId="77777777" w:rsidR="00B31963" w:rsidRPr="00A660A0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COSK Sp. z o.o. udostępni do korzystania Zleceniodawcy instrukcję dla użytkowników systemu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 xml:space="preserve">; w razie zgłoszonych uwag Zleceniodawcy, COSK zobowiązuje się zmodyfikować instrukcję. Zleceniodawca może prezentować instrukcję na swojej stronie internetowej oraz w razie potrzeby przekazywać instrukcję w wersji elektronicznej delegatom - użytkownikom systemu.  </w:t>
      </w:r>
    </w:p>
    <w:p w14:paraId="5C21B653" w14:textId="7D30C243" w:rsidR="00B31963" w:rsidRPr="00A660A0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COSK zapewni dla systemu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 xml:space="preserve"> interfejs dla delegata</w:t>
      </w:r>
      <w:r w:rsidR="00995DAD">
        <w:rPr>
          <w:rFonts w:ascii="Arial" w:hAnsi="Arial" w:cs="Arial"/>
          <w:lang w:val="pl-PL"/>
        </w:rPr>
        <w:t xml:space="preserve"> (</w:t>
      </w:r>
      <w:r w:rsidRPr="00A660A0">
        <w:rPr>
          <w:rFonts w:ascii="Arial" w:hAnsi="Arial" w:cs="Arial"/>
          <w:lang w:val="pl-PL"/>
        </w:rPr>
        <w:t>użytkownika</w:t>
      </w:r>
      <w:r w:rsidR="00995DAD">
        <w:rPr>
          <w:rFonts w:ascii="Arial" w:hAnsi="Arial" w:cs="Arial"/>
          <w:lang w:val="pl-PL"/>
        </w:rPr>
        <w:t>)</w:t>
      </w:r>
      <w:r w:rsidRPr="00A660A0">
        <w:rPr>
          <w:rFonts w:ascii="Arial" w:hAnsi="Arial" w:cs="Arial"/>
          <w:lang w:val="pl-PL"/>
        </w:rPr>
        <w:t xml:space="preserve"> w języku polskim. </w:t>
      </w:r>
    </w:p>
    <w:p w14:paraId="145C6B37" w14:textId="529979FA" w:rsidR="00B31963" w:rsidRPr="00995DAD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fr-FR"/>
        </w:rPr>
        <w:t>COSK umie</w:t>
      </w:r>
      <w:proofErr w:type="spellStart"/>
      <w:r w:rsidRPr="00A660A0">
        <w:rPr>
          <w:rFonts w:ascii="Arial" w:hAnsi="Arial" w:cs="Arial"/>
          <w:lang w:val="pl-PL"/>
        </w:rPr>
        <w:t>ści</w:t>
      </w:r>
      <w:proofErr w:type="spellEnd"/>
      <w:r w:rsidRPr="00A660A0">
        <w:rPr>
          <w:rFonts w:ascii="Arial" w:hAnsi="Arial" w:cs="Arial"/>
          <w:lang w:val="pl-PL"/>
        </w:rPr>
        <w:t xml:space="preserve"> w systemie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 xml:space="preserve">  nazwę Zleceniobiorcy oraz rodzaj i datę zgromadzenia. </w:t>
      </w:r>
      <w:r w:rsidRPr="00995DAD">
        <w:rPr>
          <w:rFonts w:ascii="Arial" w:hAnsi="Arial" w:cs="Arial"/>
          <w:lang w:val="pl-PL"/>
        </w:rPr>
        <w:t xml:space="preserve">Umieszczenie innych danych będzie możliwe za zgodą Zamawiającego.    </w:t>
      </w:r>
    </w:p>
    <w:p w14:paraId="3889E763" w14:textId="6926E930" w:rsidR="00B31963" w:rsidRPr="00A660A0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COSK zapewni </w:t>
      </w:r>
      <w:proofErr w:type="spellStart"/>
      <w:r w:rsidRPr="00A660A0">
        <w:rPr>
          <w:rFonts w:ascii="Arial" w:hAnsi="Arial" w:cs="Arial"/>
          <w:lang w:val="pl-PL"/>
        </w:rPr>
        <w:t>help</w:t>
      </w:r>
      <w:proofErr w:type="spellEnd"/>
      <w:r w:rsidRPr="00A660A0">
        <w:rPr>
          <w:rFonts w:ascii="Arial" w:hAnsi="Arial" w:cs="Arial"/>
          <w:lang w:val="pl-PL"/>
        </w:rPr>
        <w:t xml:space="preserve"> </w:t>
      </w:r>
      <w:proofErr w:type="spellStart"/>
      <w:r w:rsidRPr="00A660A0">
        <w:rPr>
          <w:rFonts w:ascii="Arial" w:hAnsi="Arial" w:cs="Arial"/>
          <w:lang w:val="pl-PL"/>
        </w:rPr>
        <w:t>desk</w:t>
      </w:r>
      <w:proofErr w:type="spellEnd"/>
      <w:r w:rsidRPr="00A660A0">
        <w:rPr>
          <w:rFonts w:ascii="Arial" w:hAnsi="Arial" w:cs="Arial"/>
          <w:lang w:val="pl-PL"/>
        </w:rPr>
        <w:t xml:space="preserve"> – </w:t>
      </w:r>
      <w:bookmarkStart w:id="0" w:name="_GoBack"/>
      <w:bookmarkEnd w:id="0"/>
      <w:r w:rsidRPr="00A660A0">
        <w:rPr>
          <w:rFonts w:ascii="Arial" w:hAnsi="Arial" w:cs="Arial"/>
          <w:lang w:val="pl-PL"/>
        </w:rPr>
        <w:t xml:space="preserve">wsparcie konsultantów technicznych        dla problemów zgłaszanych przez delegatów w trakcie NZD; usługa </w:t>
      </w:r>
      <w:proofErr w:type="spellStart"/>
      <w:r w:rsidRPr="00A660A0">
        <w:rPr>
          <w:rFonts w:ascii="Arial" w:hAnsi="Arial" w:cs="Arial"/>
          <w:lang w:val="pl-PL"/>
        </w:rPr>
        <w:t>help</w:t>
      </w:r>
      <w:proofErr w:type="spellEnd"/>
      <w:r w:rsidRPr="00A660A0">
        <w:rPr>
          <w:rFonts w:ascii="Arial" w:hAnsi="Arial" w:cs="Arial"/>
          <w:lang w:val="pl-PL"/>
        </w:rPr>
        <w:t xml:space="preserve"> </w:t>
      </w:r>
      <w:proofErr w:type="spellStart"/>
      <w:r w:rsidRPr="00A660A0">
        <w:rPr>
          <w:rFonts w:ascii="Arial" w:hAnsi="Arial" w:cs="Arial"/>
          <w:lang w:val="pl-PL"/>
        </w:rPr>
        <w:t>desku</w:t>
      </w:r>
      <w:proofErr w:type="spellEnd"/>
      <w:r w:rsidRPr="00A660A0">
        <w:rPr>
          <w:rFonts w:ascii="Arial" w:hAnsi="Arial" w:cs="Arial"/>
          <w:lang w:val="pl-PL"/>
        </w:rPr>
        <w:t xml:space="preserve"> będzie mieć formę zdalnego dostępu przez odpowiednią zakładkę w systemie albo przez kontakt telefoniczny.</w:t>
      </w:r>
    </w:p>
    <w:p w14:paraId="1D7E829B" w14:textId="77777777" w:rsidR="00B31963" w:rsidRPr="00A660A0" w:rsidRDefault="00B31963" w:rsidP="00A660A0">
      <w:pPr>
        <w:spacing w:line="288" w:lineRule="auto"/>
        <w:ind w:left="360"/>
        <w:jc w:val="both"/>
        <w:rPr>
          <w:rFonts w:ascii="Arial" w:eastAsia="Arial" w:hAnsi="Arial" w:cs="Arial"/>
          <w:lang w:val="pl-PL"/>
        </w:rPr>
      </w:pPr>
    </w:p>
    <w:p w14:paraId="7CE1C13E" w14:textId="77777777" w:rsidR="00A660A0" w:rsidRDefault="00A660A0" w:rsidP="00A660A0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7BBF610E" w14:textId="77777777" w:rsidR="00A660A0" w:rsidRPr="00EA75AA" w:rsidRDefault="00A660A0" w:rsidP="00A660A0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77FB47C0" w14:textId="77777777" w:rsidR="00A660A0" w:rsidRPr="006200A9" w:rsidRDefault="00A660A0" w:rsidP="00A660A0">
      <w:pPr>
        <w:tabs>
          <w:tab w:val="left" w:pos="3686"/>
        </w:tabs>
        <w:spacing w:line="288" w:lineRule="auto"/>
        <w:ind w:left="360"/>
        <w:jc w:val="both"/>
        <w:rPr>
          <w:rFonts w:ascii="Arial" w:hAnsi="Arial" w:cs="Arial"/>
          <w:lang w:val="pl-PL"/>
        </w:rPr>
      </w:pPr>
      <w:proofErr w:type="spellStart"/>
      <w:r w:rsidRPr="00EA75AA">
        <w:rPr>
          <w:rFonts w:ascii="Arial" w:hAnsi="Arial" w:cs="Arial"/>
        </w:rPr>
        <w:t>Zleceniodawca</w:t>
      </w:r>
      <w:proofErr w:type="spellEnd"/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proofErr w:type="spellStart"/>
      <w:r w:rsidRPr="00EA75AA">
        <w:rPr>
          <w:rFonts w:ascii="Arial" w:hAnsi="Arial" w:cs="Arial"/>
        </w:rPr>
        <w:t>Zleceniobiorca</w:t>
      </w:r>
      <w:proofErr w:type="spellEnd"/>
    </w:p>
    <w:p w14:paraId="19652C48" w14:textId="77777777" w:rsidR="00101738" w:rsidRPr="00A660A0" w:rsidRDefault="00101738" w:rsidP="00A660A0">
      <w:pPr>
        <w:spacing w:line="288" w:lineRule="auto"/>
        <w:rPr>
          <w:rFonts w:ascii="Arial" w:hAnsi="Arial" w:cs="Arial"/>
          <w:lang w:val="pl-PL"/>
        </w:rPr>
      </w:pPr>
    </w:p>
    <w:sectPr w:rsidR="00101738" w:rsidRPr="00A660A0" w:rsidSect="0010173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5FCD0" w14:textId="77777777" w:rsidR="007A3033" w:rsidRDefault="007A3033" w:rsidP="00A660A0">
      <w:r>
        <w:separator/>
      </w:r>
    </w:p>
  </w:endnote>
  <w:endnote w:type="continuationSeparator" w:id="0">
    <w:p w14:paraId="75118FC5" w14:textId="77777777" w:rsidR="007A3033" w:rsidRDefault="007A3033" w:rsidP="00A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DD53" w14:textId="77777777" w:rsidR="00A660A0" w:rsidRPr="006200A9" w:rsidRDefault="00A660A0" w:rsidP="00A660A0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995DAD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995DAD">
      <w:rPr>
        <w:rFonts w:ascii="Arial" w:hAnsi="Arial" w:cs="Arial"/>
        <w:i/>
        <w:noProof/>
        <w:sz w:val="20"/>
        <w:szCs w:val="20"/>
      </w:rPr>
      <w:t>1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  <w:p w14:paraId="390DB1BC" w14:textId="77777777" w:rsidR="00A660A0" w:rsidRDefault="00A66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9DD3" w14:textId="77777777" w:rsidR="007A3033" w:rsidRDefault="007A3033" w:rsidP="00A660A0">
      <w:r>
        <w:separator/>
      </w:r>
    </w:p>
  </w:footnote>
  <w:footnote w:type="continuationSeparator" w:id="0">
    <w:p w14:paraId="56C7A005" w14:textId="77777777" w:rsidR="007A3033" w:rsidRDefault="007A3033" w:rsidP="00A6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11A2"/>
    <w:multiLevelType w:val="multilevel"/>
    <w:tmpl w:val="332A459A"/>
    <w:styleLink w:val="List19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63"/>
    <w:rsid w:val="00101738"/>
    <w:rsid w:val="0024483C"/>
    <w:rsid w:val="003D7BA6"/>
    <w:rsid w:val="007A3033"/>
    <w:rsid w:val="00995DAD"/>
    <w:rsid w:val="00A660A0"/>
    <w:rsid w:val="00B31963"/>
    <w:rsid w:val="00BB737E"/>
    <w:rsid w:val="00E223B3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80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196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19">
    <w:name w:val="List 19"/>
    <w:basedOn w:val="Bezlisty"/>
    <w:rsid w:val="00B31963"/>
    <w:pPr>
      <w:numPr>
        <w:numId w:val="1"/>
      </w:numPr>
    </w:pPr>
  </w:style>
  <w:style w:type="character" w:customStyle="1" w:styleId="Hyperlink1">
    <w:name w:val="Hyperlink.1"/>
    <w:basedOn w:val="Domylnaczcionkaakapitu"/>
    <w:rsid w:val="00B31963"/>
    <w:rPr>
      <w:rFonts w:ascii="Arial" w:eastAsia="Arial" w:hAnsi="Arial" w:cs="Arial"/>
      <w:color w:val="0000FF"/>
      <w:u w:val="single" w:color="0000FF"/>
      <w:shd w:val="clear" w:color="auto" w:fill="FFFF00"/>
    </w:rPr>
  </w:style>
  <w:style w:type="character" w:styleId="Hipercze">
    <w:name w:val="Hyperlink"/>
    <w:basedOn w:val="Domylnaczcionkaakapitu"/>
    <w:uiPriority w:val="99"/>
    <w:unhideWhenUsed/>
    <w:rsid w:val="00B319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6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63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6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0A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6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0A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B7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196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19">
    <w:name w:val="List 19"/>
    <w:basedOn w:val="Bezlisty"/>
    <w:rsid w:val="00B31963"/>
    <w:pPr>
      <w:numPr>
        <w:numId w:val="1"/>
      </w:numPr>
    </w:pPr>
  </w:style>
  <w:style w:type="character" w:customStyle="1" w:styleId="Hyperlink1">
    <w:name w:val="Hyperlink.1"/>
    <w:basedOn w:val="Domylnaczcionkaakapitu"/>
    <w:rsid w:val="00B31963"/>
    <w:rPr>
      <w:rFonts w:ascii="Arial" w:eastAsia="Arial" w:hAnsi="Arial" w:cs="Arial"/>
      <w:color w:val="0000FF"/>
      <w:u w:val="single" w:color="0000FF"/>
      <w:shd w:val="clear" w:color="auto" w:fill="FFFF00"/>
    </w:rPr>
  </w:style>
  <w:style w:type="character" w:styleId="Hipercze">
    <w:name w:val="Hyperlink"/>
    <w:basedOn w:val="Domylnaczcionkaakapitu"/>
    <w:uiPriority w:val="99"/>
    <w:unhideWhenUsed/>
    <w:rsid w:val="00B319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6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63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6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0A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6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0A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B7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k.pl/pti/rv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 Event Sp. z o.o.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2</cp:revision>
  <dcterms:created xsi:type="dcterms:W3CDTF">2016-06-21T05:35:00Z</dcterms:created>
  <dcterms:modified xsi:type="dcterms:W3CDTF">2016-06-21T05:35:00Z</dcterms:modified>
</cp:coreProperties>
</file>